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82" w:rsidRPr="00E80B71" w:rsidRDefault="00911782" w:rsidP="00343D01">
      <w:pPr>
        <w:pStyle w:val="ahead"/>
        <w:rPr>
          <w:rFonts w:asciiTheme="majorHAnsi" w:hAnsiTheme="majorHAnsi"/>
          <w:b w:val="0"/>
          <w:color w:val="auto"/>
          <w:sz w:val="20"/>
        </w:rPr>
      </w:pPr>
      <w:r w:rsidRPr="00E80B71">
        <w:rPr>
          <w:rFonts w:asciiTheme="majorHAnsi" w:hAnsiTheme="majorHAnsi"/>
          <w:b w:val="0"/>
          <w:color w:val="auto"/>
          <w:sz w:val="20"/>
        </w:rPr>
        <w:t>Name_________________________________________________________Date__________________________________Block_________</w:t>
      </w:r>
    </w:p>
    <w:p w:rsidR="00911782" w:rsidRPr="00E80B71" w:rsidRDefault="00E80B71" w:rsidP="00911782">
      <w:pPr>
        <w:pStyle w:val="ahead"/>
        <w:jc w:val="center"/>
        <w:rPr>
          <w:rFonts w:asciiTheme="majorHAnsi" w:hAnsiTheme="majorHAnsi"/>
          <w:color w:val="auto"/>
          <w:sz w:val="20"/>
          <w:u w:val="single"/>
        </w:rPr>
      </w:pPr>
      <w:r>
        <w:rPr>
          <w:rFonts w:asciiTheme="majorHAnsi" w:hAnsiTheme="majorHAnsi"/>
          <w:color w:val="auto"/>
          <w:sz w:val="20"/>
          <w:u w:val="single"/>
        </w:rPr>
        <w:t>5.3</w:t>
      </w:r>
      <w:r w:rsidR="00911782" w:rsidRPr="00E80B71">
        <w:rPr>
          <w:rFonts w:asciiTheme="majorHAnsi" w:hAnsiTheme="majorHAnsi"/>
          <w:color w:val="auto"/>
          <w:sz w:val="20"/>
          <w:u w:val="single"/>
        </w:rPr>
        <w:t xml:space="preserve"> </w:t>
      </w:r>
      <w:r w:rsidR="00343D01" w:rsidRPr="00E80B71">
        <w:rPr>
          <w:rFonts w:asciiTheme="majorHAnsi" w:hAnsiTheme="majorHAnsi"/>
          <w:color w:val="auto"/>
          <w:sz w:val="20"/>
          <w:u w:val="single"/>
        </w:rPr>
        <w:t>Approaches to pollution management</w:t>
      </w:r>
      <w:r w:rsidR="0057445F">
        <w:rPr>
          <w:rFonts w:asciiTheme="majorHAnsi" w:hAnsiTheme="majorHAnsi"/>
          <w:color w:val="auto"/>
          <w:sz w:val="20"/>
          <w:u w:val="single"/>
        </w:rPr>
        <w:t xml:space="preserve"> Article</w:t>
      </w:r>
    </w:p>
    <w:p w:rsidR="00343D01" w:rsidRPr="00E80B71" w:rsidRDefault="00343D01" w:rsidP="00343D01">
      <w:pPr>
        <w:pStyle w:val="BodyText1"/>
        <w:rPr>
          <w:rFonts w:asciiTheme="majorHAnsi" w:hAnsiTheme="majorHAnsi"/>
          <w:sz w:val="20"/>
          <w:lang w:val="cy-GB"/>
        </w:rPr>
      </w:pPr>
      <w:r w:rsidRPr="00E80B71">
        <w:rPr>
          <w:rFonts w:asciiTheme="majorHAnsi" w:hAnsiTheme="majorHAnsi"/>
          <w:sz w:val="20"/>
          <w:lang w:val="cy-GB"/>
        </w:rPr>
        <w:t xml:space="preserve">Please </w:t>
      </w:r>
      <w:r w:rsidR="00F32D29" w:rsidRPr="00E80B71">
        <w:rPr>
          <w:rFonts w:asciiTheme="majorHAnsi" w:hAnsiTheme="majorHAnsi"/>
          <w:sz w:val="20"/>
        </w:rPr>
        <w:fldChar w:fldCharType="begin"/>
      </w:r>
      <w:r w:rsidR="000224E6" w:rsidRPr="00E80B71">
        <w:rPr>
          <w:rFonts w:asciiTheme="majorHAnsi" w:hAnsiTheme="majorHAnsi"/>
          <w:sz w:val="20"/>
        </w:rPr>
        <w:instrText>HYPERLINK "http://www.caribbeanschools.co.uk/hotlinks/url.asp?urlid=49480" \o "www.pearsonhotlinks.com"</w:instrText>
      </w:r>
      <w:r w:rsidR="00F32D29" w:rsidRPr="00E80B71">
        <w:rPr>
          <w:rFonts w:asciiTheme="majorHAnsi" w:hAnsiTheme="majorHAnsi"/>
          <w:sz w:val="20"/>
        </w:rPr>
        <w:fldChar w:fldCharType="separate"/>
      </w:r>
      <w:r w:rsidRPr="00E80B71">
        <w:rPr>
          <w:rStyle w:val="Hyperlink"/>
          <w:rFonts w:asciiTheme="majorHAnsi" w:hAnsiTheme="majorHAnsi"/>
          <w:b/>
          <w:sz w:val="20"/>
          <w:lang w:val="cy-GB"/>
        </w:rPr>
        <w:t>read thi</w:t>
      </w:r>
      <w:bookmarkStart w:id="0" w:name="_GoBack"/>
      <w:bookmarkEnd w:id="0"/>
      <w:r w:rsidRPr="00E80B71">
        <w:rPr>
          <w:rStyle w:val="Hyperlink"/>
          <w:rFonts w:asciiTheme="majorHAnsi" w:hAnsiTheme="majorHAnsi"/>
          <w:b/>
          <w:sz w:val="20"/>
          <w:lang w:val="cy-GB"/>
        </w:rPr>
        <w:t>s article</w:t>
      </w:r>
      <w:r w:rsidR="00F32D29" w:rsidRPr="00E80B71">
        <w:rPr>
          <w:rFonts w:asciiTheme="majorHAnsi" w:hAnsiTheme="majorHAnsi"/>
          <w:sz w:val="20"/>
        </w:rPr>
        <w:fldChar w:fldCharType="end"/>
      </w:r>
      <w:r w:rsidRPr="00E80B71">
        <w:rPr>
          <w:rFonts w:asciiTheme="majorHAnsi" w:hAnsiTheme="majorHAnsi"/>
          <w:sz w:val="20"/>
          <w:lang w:val="cy-GB"/>
        </w:rPr>
        <w:t xml:space="preserve"> on pollution management with examples from around the world.</w:t>
      </w:r>
      <w:r w:rsidRPr="00E80B71">
        <w:rPr>
          <w:rFonts w:asciiTheme="majorHAnsi" w:hAnsiTheme="majorHAnsi"/>
          <w:sz w:val="20"/>
        </w:rPr>
        <w:tab/>
        <w:t xml:space="preserve">       </w:t>
      </w:r>
    </w:p>
    <w:p w:rsidR="00343D01" w:rsidRPr="00E80B71" w:rsidRDefault="00343D01" w:rsidP="00343D01">
      <w:pPr>
        <w:pStyle w:val="alist"/>
        <w:rPr>
          <w:rFonts w:asciiTheme="majorHAnsi" w:hAnsiTheme="majorHAnsi"/>
          <w:sz w:val="20"/>
        </w:rPr>
      </w:pPr>
      <w:r w:rsidRPr="00E80B71">
        <w:rPr>
          <w:rFonts w:asciiTheme="majorHAnsi" w:hAnsiTheme="majorHAnsi"/>
          <w:sz w:val="20"/>
        </w:rPr>
        <w:t>Suggest reasons why plastic bags are bad for the environment.</w:t>
      </w:r>
    </w:p>
    <w:p w:rsidR="00343D01" w:rsidRPr="00E80B71" w:rsidRDefault="00343D01" w:rsidP="00343D01">
      <w:pPr>
        <w:pStyle w:val="alist"/>
        <w:rPr>
          <w:rFonts w:asciiTheme="majorHAnsi" w:hAnsiTheme="majorHAnsi"/>
          <w:sz w:val="20"/>
        </w:rPr>
      </w:pPr>
      <w:r w:rsidRPr="00E80B71">
        <w:rPr>
          <w:rFonts w:asciiTheme="majorHAnsi" w:hAnsiTheme="majorHAnsi"/>
          <w:sz w:val="20"/>
        </w:rPr>
        <w:t xml:space="preserve">In what ways is it possible to </w:t>
      </w:r>
      <w:r w:rsidR="0057445F">
        <w:rPr>
          <w:rFonts w:asciiTheme="majorHAnsi" w:hAnsiTheme="majorHAnsi"/>
          <w:sz w:val="20"/>
        </w:rPr>
        <w:t>manage the pollution/</w:t>
      </w:r>
      <w:r w:rsidRPr="00E80B71">
        <w:rPr>
          <w:rFonts w:asciiTheme="majorHAnsi" w:hAnsiTheme="majorHAnsi"/>
          <w:sz w:val="20"/>
        </w:rPr>
        <w:t xml:space="preserve"> use of plastic bags?</w:t>
      </w:r>
    </w:p>
    <w:p w:rsidR="00343D01" w:rsidRPr="00E80B71" w:rsidRDefault="00343D01" w:rsidP="00343D01">
      <w:pPr>
        <w:pStyle w:val="alist"/>
        <w:rPr>
          <w:rFonts w:asciiTheme="majorHAnsi" w:hAnsiTheme="majorHAnsi"/>
          <w:sz w:val="20"/>
        </w:rPr>
      </w:pPr>
      <w:r w:rsidRPr="00E80B71">
        <w:rPr>
          <w:rFonts w:asciiTheme="majorHAnsi" w:hAnsiTheme="majorHAnsi"/>
          <w:sz w:val="20"/>
        </w:rPr>
        <w:t>What is the evidence to suggest that the use of plastic bags can be reduced?</w:t>
      </w:r>
    </w:p>
    <w:p w:rsidR="00343D01" w:rsidRPr="00E80B71" w:rsidRDefault="00343D01" w:rsidP="00343D01">
      <w:pPr>
        <w:pStyle w:val="alist"/>
        <w:ind w:left="851" w:hanging="851"/>
        <w:rPr>
          <w:rFonts w:asciiTheme="majorHAnsi" w:hAnsiTheme="majorHAnsi"/>
          <w:sz w:val="20"/>
        </w:rPr>
      </w:pPr>
      <w:r w:rsidRPr="00E80B71">
        <w:rPr>
          <w:rFonts w:asciiTheme="majorHAnsi" w:hAnsiTheme="majorHAnsi"/>
          <w:sz w:val="20"/>
        </w:rPr>
        <w:t>(i)</w:t>
      </w:r>
      <w:r w:rsidRPr="00E80B71">
        <w:rPr>
          <w:rFonts w:asciiTheme="majorHAnsi" w:hAnsiTheme="majorHAnsi"/>
          <w:sz w:val="20"/>
        </w:rPr>
        <w:tab/>
        <w:t xml:space="preserve">Create a survey of the use of plastic bags by members of your class. How many plastic bags are people given during a week? How could this be reduced?    </w:t>
      </w:r>
    </w:p>
    <w:p w:rsidR="00343D01" w:rsidRPr="00E80B71" w:rsidRDefault="00343D01" w:rsidP="00343D01">
      <w:pPr>
        <w:pStyle w:val="ilist"/>
        <w:spacing w:after="120"/>
        <w:ind w:left="851" w:hanging="397"/>
        <w:rPr>
          <w:rFonts w:asciiTheme="majorHAnsi" w:hAnsiTheme="majorHAnsi"/>
          <w:sz w:val="20"/>
          <w:szCs w:val="20"/>
        </w:rPr>
      </w:pPr>
      <w:r w:rsidRPr="00E80B71">
        <w:rPr>
          <w:rFonts w:asciiTheme="majorHAnsi" w:hAnsiTheme="majorHAnsi"/>
          <w:sz w:val="20"/>
          <w:szCs w:val="20"/>
        </w:rPr>
        <w:t>(ii)</w:t>
      </w:r>
      <w:r w:rsidRPr="00E80B71">
        <w:rPr>
          <w:rFonts w:asciiTheme="majorHAnsi" w:hAnsiTheme="majorHAnsi"/>
          <w:sz w:val="20"/>
          <w:szCs w:val="20"/>
        </w:rPr>
        <w:tab/>
        <w:t xml:space="preserve">What other forms of plastic could be reduced? Packaging, disposable cups and spoons for example.                                                   </w:t>
      </w:r>
    </w:p>
    <w:p w:rsidR="00343D01" w:rsidRPr="00E80B71" w:rsidRDefault="00343D01" w:rsidP="00343D01">
      <w:pPr>
        <w:pStyle w:val="ilist"/>
        <w:rPr>
          <w:rFonts w:asciiTheme="majorHAnsi" w:hAnsiTheme="majorHAnsi"/>
          <w:sz w:val="20"/>
          <w:szCs w:val="20"/>
        </w:rPr>
      </w:pPr>
    </w:p>
    <w:p w:rsidR="00671CE2" w:rsidRPr="00E80B71" w:rsidRDefault="00671CE2" w:rsidP="00671CE2">
      <w:pPr>
        <w:shd w:val="clear" w:color="auto" w:fill="FFFFFF"/>
        <w:spacing w:after="24"/>
        <w:outlineLvl w:val="1"/>
        <w:rPr>
          <w:rFonts w:asciiTheme="majorHAnsi" w:hAnsiTheme="majorHAnsi"/>
          <w:b/>
          <w:kern w:val="36"/>
          <w:sz w:val="20"/>
          <w:u w:val="single"/>
        </w:rPr>
      </w:pPr>
      <w:r w:rsidRPr="00E80B71">
        <w:rPr>
          <w:rFonts w:asciiTheme="majorHAnsi" w:hAnsiTheme="majorHAnsi"/>
          <w:b/>
          <w:kern w:val="36"/>
          <w:sz w:val="20"/>
          <w:u w:val="single"/>
        </w:rPr>
        <w:t>Article # 1: World asks town that banned the plastic bag: how can we do it too?</w:t>
      </w:r>
    </w:p>
    <w:p w:rsidR="00671CE2" w:rsidRPr="00E80B71" w:rsidRDefault="00671CE2" w:rsidP="00671CE2">
      <w:pPr>
        <w:pStyle w:val="stand-first-alone1"/>
        <w:shd w:val="clear" w:color="auto" w:fill="FFFFFF"/>
        <w:spacing w:before="0" w:beforeAutospacing="0" w:after="0" w:afterAutospacing="0"/>
        <w:rPr>
          <w:rFonts w:asciiTheme="majorHAnsi" w:hAnsiTheme="majorHAnsi" w:cs="Arial"/>
          <w:color w:val="666666"/>
          <w:sz w:val="20"/>
          <w:szCs w:val="20"/>
        </w:rPr>
      </w:pPr>
    </w:p>
    <w:p w:rsidR="00671CE2" w:rsidRPr="00E80B71" w:rsidRDefault="00671CE2" w:rsidP="008D62A7">
      <w:pPr>
        <w:pStyle w:val="BodyText1"/>
        <w:rPr>
          <w:rFonts w:asciiTheme="majorHAnsi" w:hAnsiTheme="majorHAnsi"/>
          <w:sz w:val="20"/>
        </w:rPr>
      </w:pPr>
      <w:r w:rsidRPr="00E80B71">
        <w:rPr>
          <w:rFonts w:asciiTheme="majorHAnsi" w:hAnsiTheme="majorHAnsi"/>
          <w:sz w:val="20"/>
        </w:rPr>
        <w:t>Traders and customers say boycott will stay after six-month experiment</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 xml:space="preserve">Sandra Beard didn't stand a chance. Net curtains twitched. </w:t>
      </w:r>
      <w:proofErr w:type="gramStart"/>
      <w:r w:rsidRPr="00E80B71">
        <w:rPr>
          <w:rFonts w:asciiTheme="majorHAnsi" w:hAnsiTheme="majorHAnsi"/>
          <w:sz w:val="20"/>
        </w:rPr>
        <w:t>Shoppers</w:t>
      </w:r>
      <w:proofErr w:type="gramEnd"/>
      <w:r w:rsidRPr="00E80B71">
        <w:rPr>
          <w:rFonts w:asciiTheme="majorHAnsi" w:hAnsiTheme="majorHAnsi"/>
          <w:sz w:val="20"/>
        </w:rPr>
        <w:t xml:space="preserve"> tutted. The holidaymaker had advanced a mere 50 yards down </w:t>
      </w:r>
      <w:proofErr w:type="spellStart"/>
      <w:r w:rsidRPr="00E80B71">
        <w:rPr>
          <w:rFonts w:asciiTheme="majorHAnsi" w:hAnsiTheme="majorHAnsi"/>
          <w:sz w:val="20"/>
        </w:rPr>
        <w:t>Modbury</w:t>
      </w:r>
      <w:proofErr w:type="spellEnd"/>
      <w:r w:rsidRPr="00E80B71">
        <w:rPr>
          <w:rFonts w:asciiTheme="majorHAnsi" w:hAnsiTheme="majorHAnsi"/>
          <w:sz w:val="20"/>
        </w:rPr>
        <w:t xml:space="preserve"> high street before Helen Pickles burst out of her shop looking askance.</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 xml:space="preserve">"Madam," the joint proprietor of R&amp;H </w:t>
      </w:r>
      <w:proofErr w:type="gramStart"/>
      <w:r w:rsidRPr="00E80B71">
        <w:rPr>
          <w:rFonts w:asciiTheme="majorHAnsi" w:hAnsiTheme="majorHAnsi"/>
          <w:sz w:val="20"/>
        </w:rPr>
        <w:t>Pickles</w:t>
      </w:r>
      <w:proofErr w:type="gramEnd"/>
      <w:r w:rsidRPr="00E80B71">
        <w:rPr>
          <w:rFonts w:asciiTheme="majorHAnsi" w:hAnsiTheme="majorHAnsi"/>
          <w:sz w:val="20"/>
        </w:rPr>
        <w:t xml:space="preserve"> hardware trilled at </w:t>
      </w:r>
      <w:r w:rsidR="008D62A7" w:rsidRPr="00E80B71">
        <w:rPr>
          <w:rFonts w:asciiTheme="majorHAnsi" w:hAnsiTheme="majorHAnsi"/>
          <w:sz w:val="20"/>
        </w:rPr>
        <w:t>Mrs.</w:t>
      </w:r>
      <w:r w:rsidRPr="00E80B71">
        <w:rPr>
          <w:rFonts w:asciiTheme="majorHAnsi" w:hAnsiTheme="majorHAnsi"/>
          <w:sz w:val="20"/>
        </w:rPr>
        <w:t xml:space="preserve"> Beard, "is that a plastic bag you're carrying?"</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 xml:space="preserve">Two weeks after becoming the first town in Europe to ban plastic bags from its shops, an extraordinary transformation has taken place in the south Devon community. Carrying a plastic bag has become antisocial </w:t>
      </w:r>
      <w:r w:rsidR="008D62A7" w:rsidRPr="00E80B71">
        <w:rPr>
          <w:rFonts w:asciiTheme="majorHAnsi" w:hAnsiTheme="majorHAnsi"/>
          <w:sz w:val="20"/>
        </w:rPr>
        <w:t>behavior</w:t>
      </w:r>
      <w:r w:rsidRPr="00E80B71">
        <w:rPr>
          <w:rFonts w:asciiTheme="majorHAnsi" w:hAnsiTheme="majorHAnsi"/>
          <w:sz w:val="20"/>
        </w:rPr>
        <w:t>.</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Wicker baskets, rucksacks and reusable bags of every shape and size swing from the arms of shoppers in the bustling town of 1,500 people. But if you're spotted with a plastic one you risk becoming a social pariah.</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 xml:space="preserve">"I had to rescue one lady because she was walking down the road with a plastic bag and her friends were saying 'you can't be seen in </w:t>
      </w:r>
      <w:proofErr w:type="spellStart"/>
      <w:r w:rsidRPr="00E80B71">
        <w:rPr>
          <w:rFonts w:asciiTheme="majorHAnsi" w:hAnsiTheme="majorHAnsi"/>
          <w:sz w:val="20"/>
        </w:rPr>
        <w:t>Modbury</w:t>
      </w:r>
      <w:proofErr w:type="spellEnd"/>
      <w:r w:rsidRPr="00E80B71">
        <w:rPr>
          <w:rFonts w:asciiTheme="majorHAnsi" w:hAnsiTheme="majorHAnsi"/>
          <w:sz w:val="20"/>
        </w:rPr>
        <w:t xml:space="preserve"> with a plastic bag'," said Rebecca Hosking, 33, a wildlife camerawoman who came up with the idea in a local pub one evening.</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"I ran out of my flat and said, 'it's OK, she's reusing it, she's allowed to bring it into the town'."</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 xml:space="preserve">From the butchers to the Co-op supermarket, none of the town's 43 traders uses plastic bags. The 2,000 special edition </w:t>
      </w:r>
      <w:proofErr w:type="spellStart"/>
      <w:r w:rsidRPr="00E80B71">
        <w:rPr>
          <w:rFonts w:asciiTheme="majorHAnsi" w:hAnsiTheme="majorHAnsi"/>
          <w:sz w:val="20"/>
        </w:rPr>
        <w:t>Modbury</w:t>
      </w:r>
      <w:proofErr w:type="spellEnd"/>
      <w:r w:rsidRPr="00E80B71">
        <w:rPr>
          <w:rFonts w:asciiTheme="majorHAnsi" w:hAnsiTheme="majorHAnsi"/>
          <w:sz w:val="20"/>
        </w:rPr>
        <w:t xml:space="preserve"> bags made from fair trade recycled cotton are already a collectors' item; stores also sell 5p biodegradable cornstarch bags, biodegradable bin bags and even biodegradable bags for dog mess.</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 xml:space="preserve">There is one plastic bag left in town and it is so rare it has a name - "the granny's knickers" - and has become the subject of earnest debate as it hangs from an oak tree by the car park. It won't foil the residents for long. </w:t>
      </w:r>
      <w:proofErr w:type="spellStart"/>
      <w:r w:rsidRPr="00E80B71">
        <w:rPr>
          <w:rFonts w:asciiTheme="majorHAnsi" w:hAnsiTheme="majorHAnsi"/>
          <w:sz w:val="20"/>
        </w:rPr>
        <w:t>Modburians</w:t>
      </w:r>
      <w:proofErr w:type="spellEnd"/>
      <w:r w:rsidRPr="00E80B71">
        <w:rPr>
          <w:rFonts w:asciiTheme="majorHAnsi" w:hAnsiTheme="majorHAnsi"/>
          <w:sz w:val="20"/>
        </w:rPr>
        <w:t xml:space="preserve"> have a talent for environmental problem solving.</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 xml:space="preserve">Unlike fashionable </w:t>
      </w:r>
      <w:proofErr w:type="spellStart"/>
      <w:r w:rsidRPr="00E80B71">
        <w:rPr>
          <w:rFonts w:asciiTheme="majorHAnsi" w:hAnsiTheme="majorHAnsi"/>
          <w:sz w:val="20"/>
        </w:rPr>
        <w:t>Totnes</w:t>
      </w:r>
      <w:proofErr w:type="spellEnd"/>
      <w:r w:rsidRPr="00E80B71">
        <w:rPr>
          <w:rFonts w:asciiTheme="majorHAnsi" w:hAnsiTheme="majorHAnsi"/>
          <w:sz w:val="20"/>
        </w:rPr>
        <w:t xml:space="preserve"> nearby, </w:t>
      </w:r>
      <w:proofErr w:type="spellStart"/>
      <w:r w:rsidRPr="00E80B71">
        <w:rPr>
          <w:rFonts w:asciiTheme="majorHAnsi" w:hAnsiTheme="majorHAnsi"/>
          <w:sz w:val="20"/>
        </w:rPr>
        <w:t>Modbury</w:t>
      </w:r>
      <w:proofErr w:type="spellEnd"/>
      <w:r w:rsidRPr="00E80B71">
        <w:rPr>
          <w:rFonts w:asciiTheme="majorHAnsi" w:hAnsiTheme="majorHAnsi"/>
          <w:sz w:val="20"/>
        </w:rPr>
        <w:t xml:space="preserve"> is not a beacon for alternative lifestyles. "It's a horsy, </w:t>
      </w:r>
      <w:proofErr w:type="spellStart"/>
      <w:r w:rsidRPr="00E80B71">
        <w:rPr>
          <w:rFonts w:asciiTheme="majorHAnsi" w:hAnsiTheme="majorHAnsi"/>
          <w:sz w:val="20"/>
        </w:rPr>
        <w:t>farmy</w:t>
      </w:r>
      <w:proofErr w:type="spellEnd"/>
      <w:r w:rsidRPr="00E80B71">
        <w:rPr>
          <w:rFonts w:asciiTheme="majorHAnsi" w:hAnsiTheme="majorHAnsi"/>
          <w:sz w:val="20"/>
        </w:rPr>
        <w:t xml:space="preserve"> town that's always been very conservative," said Ms Hosking. "If we've done it, it proves you don't have to be one of those 'green' towns to change over."</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Their plastic bag ban was not the result of years of campaigning. Ms Hosking suggested it in the pub one evening in March shortly after filming a BBC documentary about the devastating effect of plastic bags on marine life in Hawaii. She showed the film to the town's traders. Four weeks of sleepless nights researching viable alternatives followed and plastic bag-free status began on May 1.</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 xml:space="preserve">Since then, she has fielded thousands of calls from shoppers and traders across the world wanting to follow </w:t>
      </w:r>
      <w:proofErr w:type="spellStart"/>
      <w:r w:rsidRPr="00E80B71">
        <w:rPr>
          <w:rFonts w:asciiTheme="majorHAnsi" w:hAnsiTheme="majorHAnsi"/>
          <w:sz w:val="20"/>
        </w:rPr>
        <w:t>Modbury's</w:t>
      </w:r>
      <w:proofErr w:type="spellEnd"/>
      <w:r w:rsidRPr="00E80B71">
        <w:rPr>
          <w:rFonts w:asciiTheme="majorHAnsi" w:hAnsiTheme="majorHAnsi"/>
          <w:sz w:val="20"/>
        </w:rPr>
        <w:t xml:space="preserve"> lead. More than 60 towns in the UK, including 15 in Devon and Cornwall, have approached her for help. International media has swarmed there; several celebrities desperate to "endorse" </w:t>
      </w:r>
      <w:proofErr w:type="spellStart"/>
      <w:r w:rsidRPr="00E80B71">
        <w:rPr>
          <w:rFonts w:asciiTheme="majorHAnsi" w:hAnsiTheme="majorHAnsi"/>
          <w:sz w:val="20"/>
        </w:rPr>
        <w:t>Modbury's</w:t>
      </w:r>
      <w:proofErr w:type="spellEnd"/>
      <w:r w:rsidRPr="00E80B71">
        <w:rPr>
          <w:rFonts w:asciiTheme="majorHAnsi" w:hAnsiTheme="majorHAnsi"/>
          <w:sz w:val="20"/>
        </w:rPr>
        <w:t xml:space="preserve"> action have been politely rebuffed.</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lastRenderedPageBreak/>
        <w:t xml:space="preserve">Ms Hosking says she sometimes feels like Brian from Monty Python's Life of Brian. There is certainly a messianic glint in proud locals' eyes when they talk about the ban. "It's fabulous," said Anne </w:t>
      </w:r>
      <w:proofErr w:type="spellStart"/>
      <w:r w:rsidRPr="00E80B71">
        <w:rPr>
          <w:rFonts w:asciiTheme="majorHAnsi" w:hAnsiTheme="majorHAnsi"/>
          <w:sz w:val="20"/>
        </w:rPr>
        <w:t>Tillett</w:t>
      </w:r>
      <w:proofErr w:type="spellEnd"/>
      <w:r w:rsidRPr="00E80B71">
        <w:rPr>
          <w:rFonts w:asciiTheme="majorHAnsi" w:hAnsiTheme="majorHAnsi"/>
          <w:sz w:val="20"/>
        </w:rPr>
        <w:t>, wielding a flowery blue bag. "I popped into a supermarket in another town yesterday and because I hadn't planned ahead I didn't have my bag and I just couldn't take a plastic bag. I've become a missionary."</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Adam Searle used to hand out 200 plastic bags every day. His deli is busier than ever but he barely uses two cornstarch bags a day. "I don't think I'll get through my biodegradable bags before they biodegrade," he said. "You have a couple of awkward people who go 'it's a load of rubbish' and you explain what it's about and they pat you on the back."</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It is impossible to find a cynic or contrarian even among outsiders.</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 xml:space="preserve">Holidaymakers Terry and Gill Lodge were oblivious to the revolution in </w:t>
      </w:r>
      <w:proofErr w:type="spellStart"/>
      <w:r w:rsidRPr="00E80B71">
        <w:rPr>
          <w:rFonts w:asciiTheme="majorHAnsi" w:hAnsiTheme="majorHAnsi"/>
          <w:sz w:val="20"/>
        </w:rPr>
        <w:t>Modbury</w:t>
      </w:r>
      <w:proofErr w:type="spellEnd"/>
      <w:r w:rsidRPr="00E80B71">
        <w:rPr>
          <w:rFonts w:asciiTheme="majorHAnsi" w:hAnsiTheme="majorHAnsi"/>
          <w:sz w:val="20"/>
        </w:rPr>
        <w:t xml:space="preserve"> until they went shopping. They didn't bat an eyelid about buying a reusable bag. "Bloody </w:t>
      </w:r>
      <w:r w:rsidR="008D62A7" w:rsidRPr="00E80B71">
        <w:rPr>
          <w:rFonts w:asciiTheme="majorHAnsi" w:hAnsiTheme="majorHAnsi"/>
          <w:sz w:val="20"/>
        </w:rPr>
        <w:t>marvelous</w:t>
      </w:r>
      <w:r w:rsidRPr="00E80B71">
        <w:rPr>
          <w:rFonts w:asciiTheme="majorHAnsi" w:hAnsiTheme="majorHAnsi"/>
          <w:sz w:val="20"/>
        </w:rPr>
        <w:t xml:space="preserve">," said </w:t>
      </w:r>
      <w:r w:rsidR="008D62A7" w:rsidRPr="00E80B71">
        <w:rPr>
          <w:rFonts w:asciiTheme="majorHAnsi" w:hAnsiTheme="majorHAnsi"/>
          <w:sz w:val="20"/>
        </w:rPr>
        <w:t>Mr.</w:t>
      </w:r>
      <w:r w:rsidRPr="00E80B71">
        <w:rPr>
          <w:rFonts w:asciiTheme="majorHAnsi" w:hAnsiTheme="majorHAnsi"/>
          <w:sz w:val="20"/>
        </w:rPr>
        <w:t xml:space="preserve"> Lodge. "In Salisbury we always shop in Waitrose and their plastic bags are so flimsy that you put them in the boot of your car and they fall to pieces. Not satisfactory at all."</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 xml:space="preserve">"The sooner we get rid of plastic bags and packaging the better," added </w:t>
      </w:r>
      <w:r w:rsidR="008D62A7" w:rsidRPr="00E80B71">
        <w:rPr>
          <w:rFonts w:asciiTheme="majorHAnsi" w:hAnsiTheme="majorHAnsi"/>
          <w:sz w:val="20"/>
        </w:rPr>
        <w:t>Mrs.</w:t>
      </w:r>
      <w:r w:rsidRPr="00E80B71">
        <w:rPr>
          <w:rFonts w:asciiTheme="majorHAnsi" w:hAnsiTheme="majorHAnsi"/>
          <w:sz w:val="20"/>
        </w:rPr>
        <w:t xml:space="preserve"> Lodge.</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Ms Hosking could easily make her fortune as a plastic bag guru but wants to get back to her day job - filming buzzards. Towns that keep asking her for "a manual" on how to do it need to look closer to home.</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"It has to come from residents and from the community," she said.</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 xml:space="preserve">Billed as a six-month experiment, townsfolk are adamant there will be no turning back. It received no funding or council intervention but </w:t>
      </w:r>
      <w:proofErr w:type="spellStart"/>
      <w:r w:rsidRPr="00E80B71">
        <w:rPr>
          <w:rFonts w:asciiTheme="majorHAnsi" w:hAnsiTheme="majorHAnsi"/>
          <w:sz w:val="20"/>
        </w:rPr>
        <w:t>Modbury</w:t>
      </w:r>
      <w:proofErr w:type="spellEnd"/>
      <w:r w:rsidRPr="00E80B71">
        <w:rPr>
          <w:rFonts w:asciiTheme="majorHAnsi" w:hAnsiTheme="majorHAnsi"/>
          <w:sz w:val="20"/>
        </w:rPr>
        <w:t xml:space="preserve"> was helped by its preponderance of independent traders. Only the Co-op supermarket was part of a chain and it has been an enthusiastic supporter.</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But Ms Hosking reckons it is still possible for towns with big chain stores. "The supermarkets have two options - they can come with you and all the town looks good or they look bad when the whole town bans bags and they don't."</w:t>
      </w:r>
    </w:p>
    <w:p w:rsidR="00671CE2" w:rsidRPr="00E80B71" w:rsidRDefault="00671CE2" w:rsidP="008D62A7">
      <w:pPr>
        <w:pStyle w:val="BodyText1"/>
        <w:rPr>
          <w:rFonts w:asciiTheme="majorHAnsi" w:hAnsiTheme="majorHAnsi"/>
          <w:sz w:val="20"/>
        </w:rPr>
      </w:pPr>
      <w:r w:rsidRPr="00E80B71">
        <w:rPr>
          <w:rFonts w:asciiTheme="majorHAnsi" w:hAnsiTheme="majorHAnsi"/>
          <w:sz w:val="20"/>
        </w:rPr>
        <w:t xml:space="preserve">Back on the high street, </w:t>
      </w:r>
      <w:r w:rsidR="008D62A7" w:rsidRPr="00E80B71">
        <w:rPr>
          <w:rFonts w:asciiTheme="majorHAnsi" w:hAnsiTheme="majorHAnsi"/>
          <w:sz w:val="20"/>
        </w:rPr>
        <w:t>Mrs.</w:t>
      </w:r>
      <w:r w:rsidRPr="00E80B71">
        <w:rPr>
          <w:rFonts w:asciiTheme="majorHAnsi" w:hAnsiTheme="majorHAnsi"/>
          <w:sz w:val="20"/>
        </w:rPr>
        <w:t xml:space="preserve"> Beard and her friend, Rose Rogers, were expecting that tap on the shoulder. "Before we went on holiday, my son said 'plastic bags are banned in </w:t>
      </w:r>
      <w:proofErr w:type="spellStart"/>
      <w:r w:rsidRPr="00E80B71">
        <w:rPr>
          <w:rFonts w:asciiTheme="majorHAnsi" w:hAnsiTheme="majorHAnsi"/>
          <w:sz w:val="20"/>
        </w:rPr>
        <w:t>Modbury</w:t>
      </w:r>
      <w:proofErr w:type="spellEnd"/>
      <w:r w:rsidRPr="00E80B71">
        <w:rPr>
          <w:rFonts w:asciiTheme="majorHAnsi" w:hAnsiTheme="majorHAnsi"/>
          <w:sz w:val="20"/>
        </w:rPr>
        <w:t xml:space="preserve">. Mind you don't get arrested walking down the street with one'," said </w:t>
      </w:r>
      <w:r w:rsidR="008D62A7" w:rsidRPr="00E80B71">
        <w:rPr>
          <w:rFonts w:asciiTheme="majorHAnsi" w:hAnsiTheme="majorHAnsi"/>
          <w:sz w:val="20"/>
        </w:rPr>
        <w:t>Mrs.</w:t>
      </w:r>
      <w:r w:rsidRPr="00E80B71">
        <w:rPr>
          <w:rFonts w:asciiTheme="majorHAnsi" w:hAnsiTheme="majorHAnsi"/>
          <w:sz w:val="20"/>
        </w:rPr>
        <w:t xml:space="preserve"> Rogers. But </w:t>
      </w:r>
      <w:r w:rsidR="008D62A7" w:rsidRPr="00E80B71">
        <w:rPr>
          <w:rFonts w:asciiTheme="majorHAnsi" w:hAnsiTheme="majorHAnsi"/>
          <w:sz w:val="20"/>
        </w:rPr>
        <w:t>Mrs.</w:t>
      </w:r>
      <w:r w:rsidRPr="00E80B71">
        <w:rPr>
          <w:rFonts w:asciiTheme="majorHAnsi" w:hAnsiTheme="majorHAnsi"/>
          <w:sz w:val="20"/>
        </w:rPr>
        <w:t xml:space="preserve"> Beard was not offended by her interrogation. "My plastic bag is recycled," she said. "I always carry one around in my handbag."</w:t>
      </w:r>
    </w:p>
    <w:p w:rsidR="00671CE2" w:rsidRPr="0057445F" w:rsidRDefault="00671CE2" w:rsidP="008D62A7">
      <w:pPr>
        <w:pStyle w:val="BodyText1"/>
        <w:rPr>
          <w:rFonts w:asciiTheme="majorHAnsi" w:hAnsiTheme="majorHAnsi"/>
          <w:i/>
          <w:sz w:val="20"/>
        </w:rPr>
      </w:pPr>
      <w:r w:rsidRPr="0057445F">
        <w:rPr>
          <w:rStyle w:val="Strong"/>
          <w:rFonts w:asciiTheme="majorHAnsi" w:hAnsiTheme="majorHAnsi"/>
          <w:bCs w:val="0"/>
          <w:i/>
          <w:sz w:val="20"/>
        </w:rPr>
        <w:t>Cutting down</w:t>
      </w:r>
    </w:p>
    <w:p w:rsidR="00671CE2" w:rsidRPr="00E80B71" w:rsidRDefault="00671CE2" w:rsidP="008D62A7">
      <w:pPr>
        <w:pStyle w:val="BodyText1"/>
        <w:rPr>
          <w:rFonts w:asciiTheme="majorHAnsi" w:hAnsiTheme="majorHAnsi"/>
          <w:sz w:val="20"/>
        </w:rPr>
      </w:pPr>
      <w:r w:rsidRPr="00E80B71">
        <w:rPr>
          <w:rStyle w:val="Strong"/>
          <w:rFonts w:asciiTheme="majorHAnsi" w:hAnsiTheme="majorHAnsi"/>
          <w:b w:val="0"/>
          <w:bCs w:val="0"/>
          <w:sz w:val="20"/>
        </w:rPr>
        <w:t xml:space="preserve">· </w:t>
      </w:r>
      <w:r w:rsidRPr="00E80B71">
        <w:rPr>
          <w:rFonts w:asciiTheme="majorHAnsi" w:hAnsiTheme="majorHAnsi"/>
          <w:sz w:val="20"/>
        </w:rPr>
        <w:t>17</w:t>
      </w:r>
      <w:r w:rsidR="00314006" w:rsidRPr="00E80B71">
        <w:rPr>
          <w:rFonts w:asciiTheme="majorHAnsi" w:hAnsiTheme="majorHAnsi"/>
          <w:sz w:val="20"/>
        </w:rPr>
        <w:t xml:space="preserve"> billion</w:t>
      </w:r>
      <w:r w:rsidRPr="00E80B71">
        <w:rPr>
          <w:rFonts w:asciiTheme="majorHAnsi" w:hAnsiTheme="majorHAnsi"/>
          <w:sz w:val="20"/>
        </w:rPr>
        <w:t xml:space="preserve"> plastic bags a year are given to British consumers. The average Briton accepts five a week.</w:t>
      </w:r>
    </w:p>
    <w:p w:rsidR="00671CE2" w:rsidRPr="00E80B71" w:rsidRDefault="00671CE2" w:rsidP="008D62A7">
      <w:pPr>
        <w:pStyle w:val="BodyText1"/>
        <w:rPr>
          <w:rFonts w:asciiTheme="majorHAnsi" w:hAnsiTheme="majorHAnsi"/>
          <w:sz w:val="20"/>
        </w:rPr>
      </w:pPr>
      <w:r w:rsidRPr="00E80B71">
        <w:rPr>
          <w:rStyle w:val="Strong"/>
          <w:rFonts w:asciiTheme="majorHAnsi" w:hAnsiTheme="majorHAnsi"/>
          <w:b w:val="0"/>
          <w:bCs w:val="0"/>
          <w:sz w:val="20"/>
        </w:rPr>
        <w:t xml:space="preserve">· </w:t>
      </w:r>
      <w:r w:rsidRPr="00E80B71">
        <w:rPr>
          <w:rFonts w:asciiTheme="majorHAnsi" w:hAnsiTheme="majorHAnsi"/>
          <w:sz w:val="20"/>
        </w:rPr>
        <w:t xml:space="preserve">Anya </w:t>
      </w:r>
      <w:proofErr w:type="spellStart"/>
      <w:r w:rsidRPr="00E80B71">
        <w:rPr>
          <w:rFonts w:asciiTheme="majorHAnsi" w:hAnsiTheme="majorHAnsi"/>
          <w:sz w:val="20"/>
        </w:rPr>
        <w:t>Hindmarc</w:t>
      </w:r>
      <w:r w:rsidR="008D62A7" w:rsidRPr="00E80B71">
        <w:rPr>
          <w:rFonts w:asciiTheme="majorHAnsi" w:hAnsiTheme="majorHAnsi"/>
          <w:sz w:val="20"/>
        </w:rPr>
        <w:t>h</w:t>
      </w:r>
      <w:proofErr w:type="spellEnd"/>
      <w:r w:rsidR="008D62A7" w:rsidRPr="00E80B71">
        <w:rPr>
          <w:rFonts w:asciiTheme="majorHAnsi" w:hAnsiTheme="majorHAnsi"/>
          <w:sz w:val="20"/>
        </w:rPr>
        <w:t xml:space="preserve"> launched the limited edition $</w:t>
      </w:r>
      <w:r w:rsidRPr="00E80B71">
        <w:rPr>
          <w:rFonts w:asciiTheme="majorHAnsi" w:hAnsiTheme="majorHAnsi"/>
          <w:sz w:val="20"/>
        </w:rPr>
        <w:t xml:space="preserve">5 I'm Not </w:t>
      </w:r>
      <w:proofErr w:type="gramStart"/>
      <w:r w:rsidRPr="00E80B71">
        <w:rPr>
          <w:rFonts w:asciiTheme="majorHAnsi" w:hAnsiTheme="majorHAnsi"/>
          <w:sz w:val="20"/>
        </w:rPr>
        <w:t>A</w:t>
      </w:r>
      <w:proofErr w:type="gramEnd"/>
      <w:r w:rsidRPr="00E80B71">
        <w:rPr>
          <w:rFonts w:asciiTheme="majorHAnsi" w:hAnsiTheme="majorHAnsi"/>
          <w:sz w:val="20"/>
        </w:rPr>
        <w:t xml:space="preserve"> Plastic Bag this year. It has been </w:t>
      </w:r>
      <w:r w:rsidR="008D62A7" w:rsidRPr="00E80B71">
        <w:rPr>
          <w:rFonts w:asciiTheme="majorHAnsi" w:hAnsiTheme="majorHAnsi"/>
          <w:sz w:val="20"/>
        </w:rPr>
        <w:t>criticized</w:t>
      </w:r>
      <w:r w:rsidRPr="00E80B71">
        <w:rPr>
          <w:rFonts w:asciiTheme="majorHAnsi" w:hAnsiTheme="majorHAnsi"/>
          <w:sz w:val="20"/>
        </w:rPr>
        <w:t xml:space="preserve"> by some because it was made in China, but </w:t>
      </w:r>
      <w:proofErr w:type="spellStart"/>
      <w:r w:rsidRPr="00E80B71">
        <w:rPr>
          <w:rFonts w:asciiTheme="majorHAnsi" w:hAnsiTheme="majorHAnsi"/>
          <w:sz w:val="20"/>
        </w:rPr>
        <w:t>Hindmarch</w:t>
      </w:r>
      <w:proofErr w:type="spellEnd"/>
      <w:r w:rsidRPr="00E80B71">
        <w:rPr>
          <w:rFonts w:asciiTheme="majorHAnsi" w:hAnsiTheme="majorHAnsi"/>
          <w:sz w:val="20"/>
        </w:rPr>
        <w:t xml:space="preserve"> said they were careful to carbon offset the project and the intent was not to make a profit but "cast a spotlight on the issue".</w:t>
      </w:r>
    </w:p>
    <w:p w:rsidR="00671CE2" w:rsidRPr="00E80B71" w:rsidRDefault="00671CE2" w:rsidP="008D62A7">
      <w:pPr>
        <w:pStyle w:val="BodyText1"/>
        <w:rPr>
          <w:rFonts w:asciiTheme="majorHAnsi" w:hAnsiTheme="majorHAnsi"/>
          <w:sz w:val="20"/>
        </w:rPr>
      </w:pPr>
      <w:r w:rsidRPr="00E80B71">
        <w:rPr>
          <w:rStyle w:val="Strong"/>
          <w:rFonts w:asciiTheme="majorHAnsi" w:hAnsiTheme="majorHAnsi"/>
          <w:b w:val="0"/>
          <w:bCs w:val="0"/>
          <w:sz w:val="20"/>
        </w:rPr>
        <w:t xml:space="preserve">· </w:t>
      </w:r>
      <w:r w:rsidRPr="00E80B71">
        <w:rPr>
          <w:rFonts w:asciiTheme="majorHAnsi" w:hAnsiTheme="majorHAnsi"/>
          <w:sz w:val="20"/>
        </w:rPr>
        <w:t>Taiwan is prohibiting not only plastic bags, but also disposable plastic plates, cups and cutlery used by fast food ven</w:t>
      </w:r>
      <w:r w:rsidR="008D62A7" w:rsidRPr="00E80B71">
        <w:rPr>
          <w:rFonts w:asciiTheme="majorHAnsi" w:hAnsiTheme="majorHAnsi"/>
          <w:sz w:val="20"/>
        </w:rPr>
        <w:t>dors. Threat of fines of up to $</w:t>
      </w:r>
      <w:r w:rsidRPr="00E80B71">
        <w:rPr>
          <w:rFonts w:asciiTheme="majorHAnsi" w:hAnsiTheme="majorHAnsi"/>
          <w:sz w:val="20"/>
        </w:rPr>
        <w:t>152 have resulted in a 70% reduction in the use of plastic bags, and a 25% cut in landfill waste.</w:t>
      </w:r>
    </w:p>
    <w:p w:rsidR="00671CE2" w:rsidRPr="00E80B71" w:rsidRDefault="00671CE2" w:rsidP="008D62A7">
      <w:pPr>
        <w:pStyle w:val="BodyText1"/>
        <w:rPr>
          <w:rFonts w:asciiTheme="majorHAnsi" w:hAnsiTheme="majorHAnsi"/>
          <w:sz w:val="20"/>
        </w:rPr>
      </w:pPr>
      <w:r w:rsidRPr="00E80B71">
        <w:rPr>
          <w:rStyle w:val="Strong"/>
          <w:rFonts w:asciiTheme="majorHAnsi" w:hAnsiTheme="majorHAnsi"/>
          <w:b w:val="0"/>
          <w:bCs w:val="0"/>
          <w:sz w:val="20"/>
        </w:rPr>
        <w:t xml:space="preserve">· </w:t>
      </w:r>
      <w:r w:rsidRPr="00E80B71">
        <w:rPr>
          <w:rFonts w:asciiTheme="majorHAnsi" w:hAnsiTheme="majorHAnsi"/>
          <w:sz w:val="20"/>
        </w:rPr>
        <w:t xml:space="preserve">Ireland's </w:t>
      </w:r>
      <w:r w:rsidR="008D62A7" w:rsidRPr="00E80B71">
        <w:rPr>
          <w:rFonts w:asciiTheme="majorHAnsi" w:hAnsiTheme="majorHAnsi"/>
          <w:sz w:val="20"/>
        </w:rPr>
        <w:t xml:space="preserve">$ </w:t>
      </w:r>
      <w:r w:rsidRPr="00E80B71">
        <w:rPr>
          <w:rFonts w:asciiTheme="majorHAnsi" w:hAnsiTheme="majorHAnsi"/>
          <w:sz w:val="20"/>
        </w:rPr>
        <w:t>15 "</w:t>
      </w:r>
      <w:proofErr w:type="spellStart"/>
      <w:r w:rsidRPr="00E80B71">
        <w:rPr>
          <w:rFonts w:asciiTheme="majorHAnsi" w:hAnsiTheme="majorHAnsi"/>
          <w:sz w:val="20"/>
        </w:rPr>
        <w:t>plastax</w:t>
      </w:r>
      <w:proofErr w:type="spellEnd"/>
      <w:r w:rsidRPr="00E80B71">
        <w:rPr>
          <w:rFonts w:asciiTheme="majorHAnsi" w:hAnsiTheme="majorHAnsi"/>
          <w:sz w:val="20"/>
        </w:rPr>
        <w:t>" on carrier bags, introduced in 2002, has led to a 90% reduction in use.</w:t>
      </w:r>
    </w:p>
    <w:p w:rsidR="00671CE2" w:rsidRPr="00E80B71" w:rsidRDefault="00671CE2" w:rsidP="008D62A7">
      <w:pPr>
        <w:pStyle w:val="BodyText1"/>
        <w:rPr>
          <w:rFonts w:asciiTheme="majorHAnsi" w:hAnsiTheme="majorHAnsi"/>
          <w:sz w:val="20"/>
        </w:rPr>
      </w:pPr>
      <w:r w:rsidRPr="00E80B71">
        <w:rPr>
          <w:rStyle w:val="Strong"/>
          <w:rFonts w:asciiTheme="majorHAnsi" w:hAnsiTheme="majorHAnsi"/>
          <w:b w:val="0"/>
          <w:bCs w:val="0"/>
          <w:sz w:val="20"/>
        </w:rPr>
        <w:t xml:space="preserve">· </w:t>
      </w:r>
      <w:r w:rsidRPr="00E80B71">
        <w:rPr>
          <w:rFonts w:asciiTheme="majorHAnsi" w:hAnsiTheme="majorHAnsi"/>
          <w:sz w:val="20"/>
        </w:rPr>
        <w:t>In France, reusable plastic bags - heavier, easier to recycle and less likely to blow away - now account for more than half of the market.</w:t>
      </w:r>
    </w:p>
    <w:p w:rsidR="00671CE2" w:rsidRPr="00E80B71" w:rsidRDefault="00671CE2" w:rsidP="008D62A7">
      <w:pPr>
        <w:pStyle w:val="BodyText1"/>
        <w:rPr>
          <w:rFonts w:asciiTheme="majorHAnsi" w:hAnsiTheme="majorHAnsi"/>
          <w:sz w:val="20"/>
        </w:rPr>
      </w:pPr>
      <w:r w:rsidRPr="00E80B71">
        <w:rPr>
          <w:rStyle w:val="Strong"/>
          <w:rFonts w:asciiTheme="majorHAnsi" w:hAnsiTheme="majorHAnsi"/>
          <w:b w:val="0"/>
          <w:bCs w:val="0"/>
          <w:sz w:val="20"/>
        </w:rPr>
        <w:t xml:space="preserve">· </w:t>
      </w:r>
      <w:r w:rsidRPr="00E80B71">
        <w:rPr>
          <w:rFonts w:asciiTheme="majorHAnsi" w:hAnsiTheme="majorHAnsi"/>
          <w:sz w:val="20"/>
        </w:rPr>
        <w:t>In 2002 Bangladesh became the first country to ban plastic bags. A movement against them began in the 1980s in Dhaka, where bags were found to clog drains in the monsoon rains, causing flooding.</w:t>
      </w:r>
    </w:p>
    <w:p w:rsidR="00671CE2" w:rsidRPr="00E80B71" w:rsidRDefault="00671CE2" w:rsidP="008D62A7">
      <w:pPr>
        <w:pStyle w:val="BodyText1"/>
        <w:rPr>
          <w:rFonts w:asciiTheme="majorHAnsi" w:hAnsiTheme="majorHAnsi"/>
          <w:sz w:val="20"/>
        </w:rPr>
      </w:pPr>
      <w:r w:rsidRPr="00E80B71">
        <w:rPr>
          <w:rStyle w:val="Strong"/>
          <w:rFonts w:asciiTheme="majorHAnsi" w:hAnsiTheme="majorHAnsi"/>
          <w:b w:val="0"/>
          <w:bCs w:val="0"/>
          <w:sz w:val="20"/>
        </w:rPr>
        <w:t xml:space="preserve">· </w:t>
      </w:r>
      <w:r w:rsidRPr="00E80B71">
        <w:rPr>
          <w:rFonts w:asciiTheme="majorHAnsi" w:hAnsiTheme="majorHAnsi"/>
          <w:sz w:val="20"/>
        </w:rPr>
        <w:t xml:space="preserve">San Francisco has become the first US city to ban plastic bags. The ban will be enforced later this year </w:t>
      </w:r>
    </w:p>
    <w:p w:rsidR="00671CE2" w:rsidRPr="00911782" w:rsidRDefault="00671CE2" w:rsidP="00671CE2">
      <w:pPr>
        <w:pStyle w:val="NormalWeb"/>
        <w:rPr>
          <w:rFonts w:asciiTheme="majorHAnsi" w:hAnsiTheme="majorHAnsi"/>
          <w:sz w:val="22"/>
          <w:szCs w:val="22"/>
        </w:rPr>
      </w:pPr>
    </w:p>
    <w:p w:rsidR="00671CE2" w:rsidRPr="00911782" w:rsidRDefault="00671CE2" w:rsidP="00671CE2">
      <w:pPr>
        <w:pStyle w:val="NormalWeb"/>
        <w:rPr>
          <w:rFonts w:asciiTheme="majorHAnsi" w:hAnsiTheme="majorHAnsi"/>
          <w:sz w:val="22"/>
          <w:szCs w:val="22"/>
        </w:rPr>
      </w:pPr>
      <w:r w:rsidRPr="00911782">
        <w:rPr>
          <w:rFonts w:asciiTheme="majorHAnsi" w:hAnsiTheme="majorHAnsi"/>
          <w:noProof/>
          <w:sz w:val="22"/>
          <w:szCs w:val="22"/>
        </w:rPr>
        <w:lastRenderedPageBreak/>
        <w:drawing>
          <wp:inline distT="0" distB="0" distL="0" distR="0">
            <wp:extent cx="1485900" cy="1661160"/>
            <wp:effectExtent l="19050" t="0" r="0" b="0"/>
            <wp:docPr id="22" name="Picture 22" descr="http://www.cawrecycles.org/files/images/bag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awrecycles.org/files/images/bagbird.jpg"/>
                    <pic:cNvPicPr>
                      <a:picLocks noChangeAspect="1" noChangeArrowheads="1"/>
                    </pic:cNvPicPr>
                  </pic:nvPicPr>
                  <pic:blipFill>
                    <a:blip r:embed="rId7" cstate="print"/>
                    <a:srcRect/>
                    <a:stretch>
                      <a:fillRect/>
                    </a:stretch>
                  </pic:blipFill>
                  <pic:spPr bwMode="auto">
                    <a:xfrm>
                      <a:off x="0" y="0"/>
                      <a:ext cx="1485900" cy="1661160"/>
                    </a:xfrm>
                    <a:prstGeom prst="rect">
                      <a:avLst/>
                    </a:prstGeom>
                    <a:noFill/>
                    <a:ln w="9525">
                      <a:noFill/>
                      <a:miter lim="800000"/>
                      <a:headEnd/>
                      <a:tailEnd/>
                    </a:ln>
                  </pic:spPr>
                </pic:pic>
              </a:graphicData>
            </a:graphic>
          </wp:inline>
        </w:drawing>
      </w:r>
      <w:r w:rsidRPr="00911782">
        <w:rPr>
          <w:rFonts w:asciiTheme="majorHAnsi" w:hAnsiTheme="majorHAnsi"/>
          <w:noProof/>
          <w:sz w:val="22"/>
          <w:szCs w:val="22"/>
        </w:rPr>
        <w:drawing>
          <wp:inline distT="0" distB="0" distL="0" distR="0">
            <wp:extent cx="2209800" cy="1661160"/>
            <wp:effectExtent l="19050" t="0" r="0" b="0"/>
            <wp:docPr id="23" name="Picture 23" descr="http://1.bp.blogspot.com/-ti9I3oXpPD4/TmzPXmJ5JYI/AAAAAAAABeQ/c55bWGh9Y-s/s1600/tu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bp.blogspot.com/-ti9I3oXpPD4/TmzPXmJ5JYI/AAAAAAAABeQ/c55bWGh9Y-s/s1600/turtle.jpg"/>
                    <pic:cNvPicPr>
                      <a:picLocks noChangeAspect="1" noChangeArrowheads="1"/>
                    </pic:cNvPicPr>
                  </pic:nvPicPr>
                  <pic:blipFill>
                    <a:blip r:embed="rId8" cstate="print"/>
                    <a:srcRect/>
                    <a:stretch>
                      <a:fillRect/>
                    </a:stretch>
                  </pic:blipFill>
                  <pic:spPr bwMode="auto">
                    <a:xfrm>
                      <a:off x="0" y="0"/>
                      <a:ext cx="2209800" cy="1661160"/>
                    </a:xfrm>
                    <a:prstGeom prst="rect">
                      <a:avLst/>
                    </a:prstGeom>
                    <a:noFill/>
                    <a:ln w="9525">
                      <a:noFill/>
                      <a:miter lim="800000"/>
                      <a:headEnd/>
                      <a:tailEnd/>
                    </a:ln>
                  </pic:spPr>
                </pic:pic>
              </a:graphicData>
            </a:graphic>
          </wp:inline>
        </w:drawing>
      </w:r>
    </w:p>
    <w:p w:rsidR="00671CE2" w:rsidRPr="00911782" w:rsidRDefault="00671CE2" w:rsidP="00671CE2">
      <w:pPr>
        <w:tabs>
          <w:tab w:val="clear" w:pos="284"/>
          <w:tab w:val="clear" w:pos="567"/>
          <w:tab w:val="clear" w:pos="851"/>
          <w:tab w:val="clear" w:pos="10093"/>
        </w:tabs>
        <w:spacing w:after="0" w:line="240" w:lineRule="auto"/>
        <w:rPr>
          <w:rFonts w:asciiTheme="majorHAnsi" w:eastAsia="Times New Roman" w:hAnsiTheme="majorHAnsi"/>
          <w:sz w:val="22"/>
          <w:szCs w:val="22"/>
        </w:rPr>
      </w:pPr>
      <w:r w:rsidRPr="00911782">
        <w:rPr>
          <w:rFonts w:asciiTheme="majorHAnsi" w:eastAsia="Times New Roman" w:hAnsiTheme="majorHAnsi"/>
          <w:noProof/>
          <w:sz w:val="22"/>
          <w:szCs w:val="22"/>
        </w:rPr>
        <w:drawing>
          <wp:inline distT="0" distB="0" distL="0" distR="0">
            <wp:extent cx="3429000" cy="2286000"/>
            <wp:effectExtent l="19050" t="0" r="0" b="0"/>
            <wp:docPr id="16" name="Picture 16" descr="Plastic bags are killing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astic bags are killing us"/>
                    <pic:cNvPicPr>
                      <a:picLocks noChangeAspect="1" noChangeArrowheads="1"/>
                    </pic:cNvPicPr>
                  </pic:nvPicPr>
                  <pic:blipFill>
                    <a:blip r:embed="rId9" cstate="print"/>
                    <a:srcRect/>
                    <a:stretch>
                      <a:fillRect/>
                    </a:stretch>
                  </pic:blipFill>
                  <pic:spPr bwMode="auto">
                    <a:xfrm>
                      <a:off x="0" y="0"/>
                      <a:ext cx="3429000" cy="2286000"/>
                    </a:xfrm>
                    <a:prstGeom prst="rect">
                      <a:avLst/>
                    </a:prstGeom>
                    <a:noFill/>
                    <a:ln w="9525">
                      <a:noFill/>
                      <a:miter lim="800000"/>
                      <a:headEnd/>
                      <a:tailEnd/>
                    </a:ln>
                  </pic:spPr>
                </pic:pic>
              </a:graphicData>
            </a:graphic>
          </wp:inline>
        </w:drawing>
      </w:r>
      <w:r w:rsidRPr="00911782">
        <w:rPr>
          <w:rFonts w:asciiTheme="majorHAnsi" w:hAnsiTheme="majorHAnsi"/>
          <w:noProof/>
          <w:sz w:val="22"/>
          <w:szCs w:val="22"/>
        </w:rPr>
        <w:drawing>
          <wp:inline distT="0" distB="0" distL="0" distR="0">
            <wp:extent cx="2377440" cy="2301240"/>
            <wp:effectExtent l="19050" t="0" r="3810" b="0"/>
            <wp:docPr id="10" name="Picture 10" descr="http://legalplanet.files.wordpress.com/2011/07/plastic-bag-pol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galplanet.files.wordpress.com/2011/07/plastic-bag-pollution.jpg"/>
                    <pic:cNvPicPr>
                      <a:picLocks noChangeAspect="1" noChangeArrowheads="1"/>
                    </pic:cNvPicPr>
                  </pic:nvPicPr>
                  <pic:blipFill>
                    <a:blip r:embed="rId10" cstate="print"/>
                    <a:srcRect/>
                    <a:stretch>
                      <a:fillRect/>
                    </a:stretch>
                  </pic:blipFill>
                  <pic:spPr bwMode="auto">
                    <a:xfrm>
                      <a:off x="0" y="0"/>
                      <a:ext cx="2377440" cy="2301240"/>
                    </a:xfrm>
                    <a:prstGeom prst="rect">
                      <a:avLst/>
                    </a:prstGeom>
                    <a:noFill/>
                    <a:ln w="9525">
                      <a:noFill/>
                      <a:miter lim="800000"/>
                      <a:headEnd/>
                      <a:tailEnd/>
                    </a:ln>
                  </pic:spPr>
                </pic:pic>
              </a:graphicData>
            </a:graphic>
          </wp:inline>
        </w:drawing>
      </w:r>
    </w:p>
    <w:p w:rsidR="00343D01" w:rsidRPr="00911782" w:rsidRDefault="00343D01" w:rsidP="00343D01">
      <w:pPr>
        <w:pStyle w:val="Questionhead"/>
        <w:rPr>
          <w:rFonts w:asciiTheme="majorHAnsi" w:hAnsiTheme="majorHAnsi"/>
          <w:sz w:val="22"/>
          <w:szCs w:val="22"/>
        </w:rPr>
      </w:pPr>
    </w:p>
    <w:p w:rsidR="00671CE2" w:rsidRPr="00911782" w:rsidRDefault="00671CE2" w:rsidP="00343D01">
      <w:pPr>
        <w:pStyle w:val="Questionhead"/>
        <w:rPr>
          <w:rFonts w:asciiTheme="majorHAnsi" w:hAnsiTheme="majorHAnsi"/>
          <w:sz w:val="22"/>
          <w:szCs w:val="22"/>
        </w:rPr>
      </w:pPr>
    </w:p>
    <w:sectPr w:rsidR="00671CE2" w:rsidRPr="00911782" w:rsidSect="00911782">
      <w:footerReference w:type="default" r:id="rId11"/>
      <w:pgSz w:w="12240" w:h="15840"/>
      <w:pgMar w:top="720" w:right="720" w:bottom="432" w:left="720" w:header="72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F55" w:rsidRDefault="00045F55">
      <w:r>
        <w:separator/>
      </w:r>
    </w:p>
  </w:endnote>
  <w:endnote w:type="continuationSeparator" w:id="0">
    <w:p w:rsidR="00045F55" w:rsidRDefault="0004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D01" w:rsidRPr="008C24DD" w:rsidRDefault="00343D01" w:rsidP="00343D01">
    <w:pPr>
      <w:pStyle w:val="Footer"/>
      <w:jc w:val="center"/>
      <w:rPr>
        <w:rFonts w:ascii="Calibri" w:hAnsi="Calibri"/>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F55" w:rsidRDefault="00045F55">
      <w:r>
        <w:separator/>
      </w:r>
    </w:p>
  </w:footnote>
  <w:footnote w:type="continuationSeparator" w:id="0">
    <w:p w:rsidR="00045F55" w:rsidRDefault="00045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71B"/>
    <w:multiLevelType w:val="hybridMultilevel"/>
    <w:tmpl w:val="79C29EAC"/>
    <w:lvl w:ilvl="0" w:tplc="3940CD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7286"/>
    <w:multiLevelType w:val="hybridMultilevel"/>
    <w:tmpl w:val="4A9CD52E"/>
    <w:lvl w:ilvl="0" w:tplc="C5CEEB16">
      <w:start w:val="11"/>
      <w:numFmt w:val="decimal"/>
      <w:lvlText w:val="%1"/>
      <w:lvlJc w:val="left"/>
      <w:pPr>
        <w:tabs>
          <w:tab w:val="num" w:pos="1080"/>
        </w:tabs>
        <w:ind w:left="1080" w:hanging="720"/>
      </w:pPr>
      <w:rPr>
        <w:rFonts w:ascii="Times New Roman" w:hAnsi="Times New Roman"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E02E5"/>
    <w:multiLevelType w:val="multilevel"/>
    <w:tmpl w:val="6ABA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F4ED1"/>
    <w:multiLevelType w:val="hybridMultilevel"/>
    <w:tmpl w:val="C25CC1A4"/>
    <w:lvl w:ilvl="0" w:tplc="305A5F9C">
      <w:start w:val="1"/>
      <w:numFmt w:val="decimal"/>
      <w:pStyle w:val="numberedlist"/>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D5C4B"/>
    <w:multiLevelType w:val="hybridMultilevel"/>
    <w:tmpl w:val="8EEECCA0"/>
    <w:lvl w:ilvl="0" w:tplc="59E6B8F0">
      <w:start w:val="1"/>
      <w:numFmt w:val="lowerLetter"/>
      <w:pStyle w:val="alist"/>
      <w:lvlText w:val="%1)"/>
      <w:lvlJc w:val="left"/>
      <w:pPr>
        <w:tabs>
          <w:tab w:val="num" w:pos="284"/>
        </w:tabs>
        <w:ind w:left="284" w:hanging="284"/>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15:restartNumberingAfterBreak="0">
    <w:nsid w:val="72A14AA0"/>
    <w:multiLevelType w:val="multilevel"/>
    <w:tmpl w:val="0E16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C1573"/>
    <w:multiLevelType w:val="hybridMultilevel"/>
    <w:tmpl w:val="3C70F37A"/>
    <w:lvl w:ilvl="0" w:tplc="3A2C14E0">
      <w:start w:val="1"/>
      <w:numFmt w:val="lowerLetter"/>
      <w:lvlText w:val="(%1)"/>
      <w:lvlJc w:val="left"/>
      <w:pPr>
        <w:ind w:left="720" w:hanging="360"/>
      </w:pPr>
      <w:rPr>
        <w:rFonts w:hint="default"/>
      </w:rPr>
    </w:lvl>
    <w:lvl w:ilvl="1" w:tplc="3AFA140E">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C4"/>
    <w:rsid w:val="000224E6"/>
    <w:rsid w:val="000244C4"/>
    <w:rsid w:val="00045F55"/>
    <w:rsid w:val="000E5CD1"/>
    <w:rsid w:val="00185586"/>
    <w:rsid w:val="00224E6A"/>
    <w:rsid w:val="002E1987"/>
    <w:rsid w:val="00314006"/>
    <w:rsid w:val="00343D01"/>
    <w:rsid w:val="00455386"/>
    <w:rsid w:val="0057445F"/>
    <w:rsid w:val="00671CE2"/>
    <w:rsid w:val="008D62A7"/>
    <w:rsid w:val="00911782"/>
    <w:rsid w:val="00C80A55"/>
    <w:rsid w:val="00E34BDC"/>
    <w:rsid w:val="00E80B71"/>
    <w:rsid w:val="00F32D29"/>
    <w:rsid w:val="00F5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5:docId w15:val="{E169B04D-9DBA-4066-A74A-289A5965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39"/>
    <w:pPr>
      <w:tabs>
        <w:tab w:val="left" w:pos="284"/>
        <w:tab w:val="left" w:pos="567"/>
        <w:tab w:val="left" w:pos="851"/>
        <w:tab w:val="right" w:pos="10093"/>
      </w:tabs>
      <w:spacing w:after="120" w:line="300" w:lineRule="exact"/>
    </w:pPr>
    <w:rPr>
      <w:rFonts w:eastAsia="Arial"/>
      <w:sz w:val="24"/>
    </w:rPr>
  </w:style>
  <w:style w:type="paragraph" w:styleId="Heading1">
    <w:name w:val="heading 1"/>
    <w:basedOn w:val="ahead"/>
    <w:next w:val="Normal"/>
    <w:qFormat/>
    <w:rsid w:val="00A73F5F"/>
    <w:pPr>
      <w:spacing w:after="60"/>
      <w:outlineLvl w:val="0"/>
    </w:pPr>
    <w:rPr>
      <w:rFonts w:ascii="Arial" w:hAnsi="Arial"/>
      <w:b w:val="0"/>
      <w:kern w:val="32"/>
      <w:sz w:val="32"/>
      <w:szCs w:val="32"/>
    </w:rPr>
  </w:style>
  <w:style w:type="paragraph" w:styleId="Heading2">
    <w:name w:val="heading 2"/>
    <w:basedOn w:val="Normal"/>
    <w:next w:val="Normal"/>
    <w:link w:val="Heading2Char"/>
    <w:qFormat/>
    <w:rsid w:val="003C271F"/>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qFormat/>
    <w:rsid w:val="00BD77A7"/>
    <w:pPr>
      <w:keepNext/>
      <w:spacing w:before="480" w:after="60"/>
      <w:outlineLvl w:val="2"/>
    </w:pPr>
    <w:rPr>
      <w:b/>
      <w:color w:val="30532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1442"/>
    <w:pPr>
      <w:tabs>
        <w:tab w:val="center" w:pos="4153"/>
        <w:tab w:val="right" w:pos="8306"/>
      </w:tabs>
    </w:pPr>
  </w:style>
  <w:style w:type="paragraph" w:styleId="Footer">
    <w:name w:val="footer"/>
    <w:basedOn w:val="Normal"/>
    <w:rsid w:val="00711442"/>
    <w:pPr>
      <w:tabs>
        <w:tab w:val="center" w:pos="4153"/>
        <w:tab w:val="right" w:pos="8306"/>
      </w:tabs>
    </w:pPr>
  </w:style>
  <w:style w:type="paragraph" w:customStyle="1" w:styleId="activityhead">
    <w:name w:val="activity head"/>
    <w:basedOn w:val="Heading3"/>
    <w:rsid w:val="00CF0CA4"/>
    <w:rPr>
      <w:rFonts w:ascii="Verdana" w:hAnsi="Verdana"/>
      <w:color w:val="697C52"/>
    </w:rPr>
  </w:style>
  <w:style w:type="paragraph" w:customStyle="1" w:styleId="ahead">
    <w:name w:val="a head"/>
    <w:basedOn w:val="Heading3"/>
    <w:rsid w:val="00482684"/>
    <w:pPr>
      <w:spacing w:before="240" w:after="0"/>
    </w:pPr>
    <w:rPr>
      <w:rFonts w:ascii="Verdana" w:hAnsi="Verdana"/>
      <w:bCs/>
      <w:iCs/>
      <w:color w:val="798F71"/>
      <w:sz w:val="30"/>
    </w:rPr>
  </w:style>
  <w:style w:type="paragraph" w:customStyle="1" w:styleId="numberedlist">
    <w:name w:val="numbered list"/>
    <w:basedOn w:val="Normal"/>
    <w:rsid w:val="008A7349"/>
    <w:pPr>
      <w:numPr>
        <w:numId w:val="2"/>
      </w:numPr>
      <w:tabs>
        <w:tab w:val="clear" w:pos="10093"/>
        <w:tab w:val="left" w:pos="1134"/>
        <w:tab w:val="left" w:pos="1418"/>
        <w:tab w:val="left" w:pos="1701"/>
      </w:tabs>
      <w:ind w:left="284" w:hanging="284"/>
    </w:pPr>
    <w:rPr>
      <w:bCs/>
    </w:rPr>
  </w:style>
  <w:style w:type="paragraph" w:customStyle="1" w:styleId="bullets">
    <w:name w:val="bullets"/>
    <w:basedOn w:val="Normal"/>
    <w:next w:val="Normal"/>
    <w:rsid w:val="00B403ED"/>
    <w:pPr>
      <w:numPr>
        <w:numId w:val="3"/>
      </w:numPr>
      <w:ind w:left="284" w:hanging="284"/>
    </w:pPr>
  </w:style>
  <w:style w:type="paragraph" w:customStyle="1" w:styleId="Style1">
    <w:name w:val="Style1"/>
    <w:basedOn w:val="Normal"/>
    <w:rsid w:val="00BD77A7"/>
    <w:pPr>
      <w:spacing w:before="160" w:line="360" w:lineRule="auto"/>
    </w:pPr>
    <w:rPr>
      <w:rFonts w:ascii="Times" w:eastAsia="Times" w:hAnsi="Times"/>
      <w:lang w:val="en-GB"/>
    </w:rPr>
  </w:style>
  <w:style w:type="paragraph" w:customStyle="1" w:styleId="tablehead">
    <w:name w:val="table head"/>
    <w:basedOn w:val="Style1"/>
    <w:rsid w:val="00BA0538"/>
    <w:pPr>
      <w:spacing w:before="60" w:after="60" w:line="280" w:lineRule="exact"/>
      <w:jc w:val="center"/>
    </w:pPr>
    <w:rPr>
      <w:rFonts w:ascii="Arial" w:hAnsi="Arial"/>
      <w:b/>
      <w:color w:val="FFFFFF"/>
      <w:sz w:val="20"/>
    </w:rPr>
  </w:style>
  <w:style w:type="paragraph" w:customStyle="1" w:styleId="tabletext">
    <w:name w:val="table text"/>
    <w:basedOn w:val="Style1"/>
    <w:rsid w:val="00BA0538"/>
    <w:pPr>
      <w:spacing w:before="60" w:after="60" w:line="260" w:lineRule="exact"/>
    </w:pPr>
    <w:rPr>
      <w:rFonts w:ascii="Arial" w:hAnsi="Arial"/>
      <w:sz w:val="20"/>
    </w:rPr>
  </w:style>
  <w:style w:type="character" w:customStyle="1" w:styleId="Heading2Char">
    <w:name w:val="Heading 2 Char"/>
    <w:basedOn w:val="DefaultParagraphFont"/>
    <w:link w:val="Heading2"/>
    <w:rsid w:val="003C271F"/>
    <w:rPr>
      <w:rFonts w:ascii="Calibri" w:eastAsia="Times New Roman" w:hAnsi="Calibri" w:cs="Times New Roman"/>
      <w:b/>
      <w:bCs/>
      <w:i/>
      <w:iCs/>
      <w:sz w:val="28"/>
      <w:szCs w:val="28"/>
    </w:rPr>
  </w:style>
  <w:style w:type="paragraph" w:styleId="ListParagraph">
    <w:name w:val="List Paragraph"/>
    <w:basedOn w:val="Normal"/>
    <w:qFormat/>
    <w:rsid w:val="00A73F5F"/>
    <w:pPr>
      <w:tabs>
        <w:tab w:val="clear" w:pos="284"/>
        <w:tab w:val="clear" w:pos="567"/>
        <w:tab w:val="clear" w:pos="851"/>
        <w:tab w:val="clear" w:pos="10093"/>
      </w:tabs>
      <w:spacing w:after="0" w:line="240" w:lineRule="auto"/>
      <w:ind w:left="720"/>
      <w:contextualSpacing/>
    </w:pPr>
    <w:rPr>
      <w:rFonts w:eastAsia="Times New Roman"/>
      <w:szCs w:val="24"/>
      <w:lang w:val="en-GB"/>
    </w:rPr>
  </w:style>
  <w:style w:type="character" w:styleId="Hyperlink">
    <w:name w:val="Hyperlink"/>
    <w:basedOn w:val="DefaultParagraphFont"/>
    <w:unhideWhenUsed/>
    <w:rsid w:val="00617072"/>
    <w:rPr>
      <w:color w:val="0000FF"/>
      <w:u w:val="single"/>
    </w:rPr>
  </w:style>
  <w:style w:type="paragraph" w:customStyle="1" w:styleId="NumberedList10">
    <w:name w:val="Numbered List 10+"/>
    <w:basedOn w:val="numberedlist"/>
    <w:qFormat/>
    <w:rsid w:val="00D16535"/>
    <w:pPr>
      <w:tabs>
        <w:tab w:val="clear" w:pos="284"/>
        <w:tab w:val="left" w:pos="454"/>
      </w:tabs>
      <w:ind w:left="454" w:hanging="454"/>
    </w:pPr>
  </w:style>
  <w:style w:type="paragraph" w:customStyle="1" w:styleId="BodyText1">
    <w:name w:val="Body Text1"/>
    <w:basedOn w:val="Normal"/>
    <w:qFormat/>
    <w:rsid w:val="00FC2C39"/>
  </w:style>
  <w:style w:type="paragraph" w:customStyle="1" w:styleId="Questionhead">
    <w:name w:val="Question head"/>
    <w:basedOn w:val="BodyText1"/>
    <w:qFormat/>
    <w:rsid w:val="008C6F7A"/>
    <w:pPr>
      <w:spacing w:before="120" w:after="0"/>
    </w:pPr>
    <w:rPr>
      <w:b/>
    </w:rPr>
  </w:style>
  <w:style w:type="paragraph" w:customStyle="1" w:styleId="Bhead">
    <w:name w:val="B head"/>
    <w:basedOn w:val="Normal"/>
    <w:qFormat/>
    <w:rsid w:val="00482684"/>
    <w:pPr>
      <w:spacing w:before="180" w:after="0"/>
    </w:pPr>
    <w:rPr>
      <w:rFonts w:ascii="Verdana" w:hAnsi="Verdana"/>
      <w:color w:val="798F71"/>
    </w:rPr>
  </w:style>
  <w:style w:type="paragraph" w:customStyle="1" w:styleId="Chead">
    <w:name w:val="C head"/>
    <w:basedOn w:val="Normal"/>
    <w:qFormat/>
    <w:rsid w:val="007F258C"/>
    <w:pPr>
      <w:spacing w:before="60" w:after="0"/>
    </w:pPr>
    <w:rPr>
      <w:rFonts w:ascii="Verdana" w:hAnsi="Verdana"/>
      <w:i/>
      <w:color w:val="000000"/>
      <w:sz w:val="23"/>
    </w:rPr>
  </w:style>
  <w:style w:type="paragraph" w:customStyle="1" w:styleId="Dhead">
    <w:name w:val="D head"/>
    <w:basedOn w:val="Normal"/>
    <w:qFormat/>
    <w:rsid w:val="0041329B"/>
    <w:pPr>
      <w:spacing w:after="0"/>
    </w:pPr>
    <w:rPr>
      <w:b/>
      <w:i/>
    </w:rPr>
  </w:style>
  <w:style w:type="table" w:styleId="TableGrid">
    <w:name w:val="Table Grid"/>
    <w:basedOn w:val="TableNormal"/>
    <w:rsid w:val="00814E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st">
    <w:name w:val="(a) list"/>
    <w:basedOn w:val="BodyText1"/>
    <w:qFormat/>
    <w:rsid w:val="00FA73B2"/>
    <w:pPr>
      <w:numPr>
        <w:numId w:val="4"/>
      </w:numPr>
      <w:tabs>
        <w:tab w:val="clear" w:pos="284"/>
        <w:tab w:val="clear" w:pos="10093"/>
        <w:tab w:val="left" w:pos="454"/>
        <w:tab w:val="left" w:pos="1488"/>
      </w:tabs>
      <w:ind w:left="454" w:hanging="454"/>
    </w:pPr>
    <w:rPr>
      <w:lang w:val="cy-GB"/>
    </w:rPr>
  </w:style>
  <w:style w:type="paragraph" w:customStyle="1" w:styleId="Hyperlink1">
    <w:name w:val="Hyperlink1"/>
    <w:basedOn w:val="Normal"/>
    <w:qFormat/>
    <w:rsid w:val="00FA73B2"/>
    <w:pPr>
      <w:spacing w:before="120"/>
    </w:pPr>
  </w:style>
  <w:style w:type="paragraph" w:customStyle="1" w:styleId="ilist">
    <w:name w:val="(i) list"/>
    <w:basedOn w:val="ListParagraph"/>
    <w:qFormat/>
    <w:rsid w:val="00FA73B2"/>
    <w:pPr>
      <w:spacing w:line="300" w:lineRule="exact"/>
      <w:ind w:left="454"/>
    </w:pPr>
    <w:rPr>
      <w:lang w:val="cy-GB"/>
    </w:rPr>
  </w:style>
  <w:style w:type="paragraph" w:customStyle="1" w:styleId="visithead">
    <w:name w:val="visit head"/>
    <w:basedOn w:val="Normal"/>
    <w:qFormat/>
    <w:rsid w:val="00FA73B2"/>
    <w:pPr>
      <w:spacing w:before="240" w:after="0"/>
    </w:pPr>
    <w:rPr>
      <w:b/>
    </w:rPr>
  </w:style>
  <w:style w:type="paragraph" w:styleId="NormalWeb">
    <w:name w:val="Normal (Web)"/>
    <w:basedOn w:val="Normal"/>
    <w:uiPriority w:val="99"/>
    <w:unhideWhenUsed/>
    <w:rsid w:val="000244C4"/>
    <w:pPr>
      <w:tabs>
        <w:tab w:val="clear" w:pos="284"/>
        <w:tab w:val="clear" w:pos="567"/>
        <w:tab w:val="clear" w:pos="851"/>
        <w:tab w:val="clear" w:pos="10093"/>
      </w:tabs>
      <w:spacing w:before="100" w:beforeAutospacing="1" w:after="100" w:afterAutospacing="1" w:line="240" w:lineRule="auto"/>
    </w:pPr>
    <w:rPr>
      <w:rFonts w:eastAsia="Times New Roman"/>
      <w:szCs w:val="24"/>
    </w:rPr>
  </w:style>
  <w:style w:type="character" w:styleId="FollowedHyperlink">
    <w:name w:val="FollowedHyperlink"/>
    <w:basedOn w:val="DefaultParagraphFont"/>
    <w:rsid w:val="00172316"/>
    <w:rPr>
      <w:color w:val="800080"/>
      <w:u w:val="single"/>
    </w:rPr>
  </w:style>
  <w:style w:type="paragraph" w:customStyle="1" w:styleId="stand-first-alone1">
    <w:name w:val="stand-first-alone1"/>
    <w:basedOn w:val="Normal"/>
    <w:rsid w:val="00671CE2"/>
    <w:pPr>
      <w:tabs>
        <w:tab w:val="clear" w:pos="284"/>
        <w:tab w:val="clear" w:pos="567"/>
        <w:tab w:val="clear" w:pos="851"/>
        <w:tab w:val="clear" w:pos="10093"/>
      </w:tabs>
      <w:spacing w:before="100" w:beforeAutospacing="1" w:after="100" w:afterAutospacing="1" w:line="240" w:lineRule="auto"/>
    </w:pPr>
    <w:rPr>
      <w:rFonts w:eastAsia="Times New Roman"/>
      <w:szCs w:val="24"/>
    </w:rPr>
  </w:style>
  <w:style w:type="character" w:customStyle="1" w:styleId="redditbutton">
    <w:name w:val="reddit_button"/>
    <w:basedOn w:val="DefaultParagraphFont"/>
    <w:rsid w:val="00671CE2"/>
  </w:style>
  <w:style w:type="character" w:styleId="Strong">
    <w:name w:val="Strong"/>
    <w:basedOn w:val="DefaultParagraphFont"/>
    <w:uiPriority w:val="22"/>
    <w:qFormat/>
    <w:rsid w:val="00671CE2"/>
    <w:rPr>
      <w:b/>
      <w:bCs/>
    </w:rPr>
  </w:style>
  <w:style w:type="paragraph" w:styleId="BalloonText">
    <w:name w:val="Balloon Text"/>
    <w:basedOn w:val="Normal"/>
    <w:link w:val="BalloonTextChar"/>
    <w:rsid w:val="0031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14006"/>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78850">
      <w:bodyDiv w:val="1"/>
      <w:marLeft w:val="0"/>
      <w:marRight w:val="0"/>
      <w:marTop w:val="0"/>
      <w:marBottom w:val="0"/>
      <w:divBdr>
        <w:top w:val="none" w:sz="0" w:space="0" w:color="auto"/>
        <w:left w:val="none" w:sz="0" w:space="0" w:color="auto"/>
        <w:bottom w:val="none" w:sz="0" w:space="0" w:color="auto"/>
        <w:right w:val="none" w:sz="0" w:space="0" w:color="auto"/>
      </w:divBdr>
      <w:divsChild>
        <w:div w:id="1859390607">
          <w:marLeft w:val="0"/>
          <w:marRight w:val="0"/>
          <w:marTop w:val="0"/>
          <w:marBottom w:val="0"/>
          <w:divBdr>
            <w:top w:val="none" w:sz="0" w:space="0" w:color="auto"/>
            <w:left w:val="none" w:sz="0" w:space="0" w:color="auto"/>
            <w:bottom w:val="none" w:sz="0" w:space="0" w:color="auto"/>
            <w:right w:val="none" w:sz="0" w:space="0" w:color="auto"/>
          </w:divBdr>
          <w:divsChild>
            <w:div w:id="2132241442">
              <w:marLeft w:val="0"/>
              <w:marRight w:val="0"/>
              <w:marTop w:val="0"/>
              <w:marBottom w:val="0"/>
              <w:divBdr>
                <w:top w:val="none" w:sz="0" w:space="0" w:color="auto"/>
                <w:left w:val="none" w:sz="0" w:space="0" w:color="auto"/>
                <w:bottom w:val="none" w:sz="0" w:space="0" w:color="auto"/>
                <w:right w:val="none" w:sz="0" w:space="0" w:color="auto"/>
              </w:divBdr>
              <w:divsChild>
                <w:div w:id="1094545956">
                  <w:marLeft w:val="0"/>
                  <w:marRight w:val="0"/>
                  <w:marTop w:val="0"/>
                  <w:marBottom w:val="0"/>
                  <w:divBdr>
                    <w:top w:val="none" w:sz="0" w:space="0" w:color="auto"/>
                    <w:left w:val="none" w:sz="0" w:space="0" w:color="auto"/>
                    <w:bottom w:val="none" w:sz="0" w:space="0" w:color="auto"/>
                    <w:right w:val="none" w:sz="0" w:space="0" w:color="auto"/>
                  </w:divBdr>
                  <w:divsChild>
                    <w:div w:id="1736589508">
                      <w:marLeft w:val="0"/>
                      <w:marRight w:val="0"/>
                      <w:marTop w:val="0"/>
                      <w:marBottom w:val="0"/>
                      <w:divBdr>
                        <w:top w:val="none" w:sz="0" w:space="0" w:color="auto"/>
                        <w:left w:val="none" w:sz="0" w:space="0" w:color="auto"/>
                        <w:bottom w:val="none" w:sz="0" w:space="0" w:color="auto"/>
                        <w:right w:val="none" w:sz="0" w:space="0" w:color="auto"/>
                      </w:divBdr>
                      <w:divsChild>
                        <w:div w:id="1552224693">
                          <w:marLeft w:val="0"/>
                          <w:marRight w:val="0"/>
                          <w:marTop w:val="0"/>
                          <w:marBottom w:val="0"/>
                          <w:divBdr>
                            <w:top w:val="none" w:sz="0" w:space="0" w:color="auto"/>
                            <w:left w:val="none" w:sz="0" w:space="0" w:color="auto"/>
                            <w:bottom w:val="none" w:sz="0" w:space="0" w:color="auto"/>
                            <w:right w:val="none" w:sz="0" w:space="0" w:color="auto"/>
                          </w:divBdr>
                          <w:divsChild>
                            <w:div w:id="868026658">
                              <w:marLeft w:val="0"/>
                              <w:marRight w:val="0"/>
                              <w:marTop w:val="0"/>
                              <w:marBottom w:val="0"/>
                              <w:divBdr>
                                <w:top w:val="none" w:sz="0" w:space="0" w:color="auto"/>
                                <w:left w:val="none" w:sz="0" w:space="0" w:color="auto"/>
                                <w:bottom w:val="none" w:sz="0" w:space="0" w:color="auto"/>
                                <w:right w:val="none" w:sz="0" w:space="0" w:color="auto"/>
                              </w:divBdr>
                              <w:divsChild>
                                <w:div w:id="657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438757">
      <w:bodyDiv w:val="1"/>
      <w:marLeft w:val="0"/>
      <w:marRight w:val="0"/>
      <w:marTop w:val="0"/>
      <w:marBottom w:val="0"/>
      <w:divBdr>
        <w:top w:val="none" w:sz="0" w:space="0" w:color="auto"/>
        <w:left w:val="none" w:sz="0" w:space="0" w:color="auto"/>
        <w:bottom w:val="none" w:sz="0" w:space="0" w:color="auto"/>
        <w:right w:val="none" w:sz="0" w:space="0" w:color="auto"/>
      </w:divBdr>
      <w:divsChild>
        <w:div w:id="1264269786">
          <w:marLeft w:val="0"/>
          <w:marRight w:val="0"/>
          <w:marTop w:val="0"/>
          <w:marBottom w:val="0"/>
          <w:divBdr>
            <w:top w:val="none" w:sz="0" w:space="0" w:color="auto"/>
            <w:left w:val="none" w:sz="0" w:space="0" w:color="auto"/>
            <w:bottom w:val="none" w:sz="0" w:space="0" w:color="auto"/>
            <w:right w:val="none" w:sz="0" w:space="0" w:color="auto"/>
          </w:divBdr>
          <w:divsChild>
            <w:div w:id="252248072">
              <w:marLeft w:val="0"/>
              <w:marRight w:val="0"/>
              <w:marTop w:val="0"/>
              <w:marBottom w:val="336"/>
              <w:divBdr>
                <w:top w:val="none" w:sz="0" w:space="0" w:color="auto"/>
                <w:left w:val="none" w:sz="0" w:space="0" w:color="auto"/>
                <w:bottom w:val="none" w:sz="0" w:space="0" w:color="auto"/>
                <w:right w:val="none" w:sz="0" w:space="0" w:color="auto"/>
              </w:divBdr>
              <w:divsChild>
                <w:div w:id="232740933">
                  <w:marLeft w:val="0"/>
                  <w:marRight w:val="0"/>
                  <w:marTop w:val="0"/>
                  <w:marBottom w:val="0"/>
                  <w:divBdr>
                    <w:top w:val="none" w:sz="0" w:space="0" w:color="auto"/>
                    <w:left w:val="none" w:sz="0" w:space="0" w:color="auto"/>
                    <w:bottom w:val="none" w:sz="0" w:space="0" w:color="auto"/>
                    <w:right w:val="none" w:sz="0" w:space="0" w:color="auto"/>
                  </w:divBdr>
                  <w:divsChild>
                    <w:div w:id="1359117891">
                      <w:marLeft w:val="0"/>
                      <w:marRight w:val="0"/>
                      <w:marTop w:val="0"/>
                      <w:marBottom w:val="0"/>
                      <w:divBdr>
                        <w:top w:val="none" w:sz="0" w:space="0" w:color="auto"/>
                        <w:left w:val="none" w:sz="0" w:space="0" w:color="auto"/>
                        <w:bottom w:val="none" w:sz="0" w:space="0" w:color="auto"/>
                        <w:right w:val="none" w:sz="0" w:space="0" w:color="auto"/>
                      </w:divBdr>
                    </w:div>
                  </w:divsChild>
                </w:div>
                <w:div w:id="1875537771">
                  <w:marLeft w:val="0"/>
                  <w:marRight w:val="0"/>
                  <w:marTop w:val="0"/>
                  <w:marBottom w:val="0"/>
                  <w:divBdr>
                    <w:top w:val="none" w:sz="0" w:space="0" w:color="auto"/>
                    <w:left w:val="none" w:sz="0" w:space="0" w:color="auto"/>
                    <w:bottom w:val="none" w:sz="0" w:space="0" w:color="auto"/>
                    <w:right w:val="none" w:sz="0" w:space="0" w:color="auto"/>
                  </w:divBdr>
                  <w:divsChild>
                    <w:div w:id="1381245504">
                      <w:marLeft w:val="0"/>
                      <w:marRight w:val="0"/>
                      <w:marTop w:val="0"/>
                      <w:marBottom w:val="0"/>
                      <w:divBdr>
                        <w:top w:val="none" w:sz="0" w:space="0" w:color="auto"/>
                        <w:left w:val="none" w:sz="0" w:space="0" w:color="auto"/>
                        <w:bottom w:val="none" w:sz="0" w:space="0" w:color="auto"/>
                        <w:right w:val="none" w:sz="0" w:space="0" w:color="auto"/>
                      </w:divBdr>
                    </w:div>
                    <w:div w:id="578515709">
                      <w:marLeft w:val="0"/>
                      <w:marRight w:val="0"/>
                      <w:marTop w:val="0"/>
                      <w:marBottom w:val="0"/>
                      <w:divBdr>
                        <w:top w:val="none" w:sz="0" w:space="0" w:color="auto"/>
                        <w:left w:val="none" w:sz="0" w:space="0" w:color="auto"/>
                        <w:bottom w:val="none" w:sz="0" w:space="0" w:color="auto"/>
                        <w:right w:val="none" w:sz="0" w:space="0" w:color="auto"/>
                      </w:divBdr>
                      <w:divsChild>
                        <w:div w:id="2978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7448</CharactersWithSpaces>
  <SharedDoc>false</SharedDoc>
  <HLinks>
    <vt:vector size="12" baseType="variant">
      <vt:variant>
        <vt:i4>7471228</vt:i4>
      </vt:variant>
      <vt:variant>
        <vt:i4>3</vt:i4>
      </vt:variant>
      <vt:variant>
        <vt:i4>0</vt:i4>
      </vt:variant>
      <vt:variant>
        <vt:i4>5</vt:i4>
      </vt:variant>
      <vt:variant>
        <vt:lpwstr>http://www.caribbeanschools.co.uk/hotlinks/url.asp?urlid=49481</vt:lpwstr>
      </vt:variant>
      <vt:variant>
        <vt:lpwstr/>
      </vt:variant>
      <vt:variant>
        <vt:i4>7536764</vt:i4>
      </vt:variant>
      <vt:variant>
        <vt:i4>0</vt:i4>
      </vt:variant>
      <vt:variant>
        <vt:i4>0</vt:i4>
      </vt:variant>
      <vt:variant>
        <vt:i4>5</vt:i4>
      </vt:variant>
      <vt:variant>
        <vt:lpwstr>http://www.caribbeanschools.co.uk/hotlinks/url.asp?urlid=49480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 Dixon</dc:creator>
  <cp:keywords/>
  <cp:lastModifiedBy>Shaut, Jonathan</cp:lastModifiedBy>
  <cp:revision>2</cp:revision>
  <cp:lastPrinted>2015-12-17T12:05:00Z</cp:lastPrinted>
  <dcterms:created xsi:type="dcterms:W3CDTF">2015-12-17T12:06:00Z</dcterms:created>
  <dcterms:modified xsi:type="dcterms:W3CDTF">2015-12-17T12:06:00Z</dcterms:modified>
</cp:coreProperties>
</file>